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4" w:rsidRPr="0010548E" w:rsidRDefault="00767964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Financial</w:t>
      </w:r>
    </w:p>
    <w:p w:rsidR="00C9559A" w:rsidRDefault="00114EFD" w:rsidP="00E861CD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07712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61CD">
        <w:rPr>
          <w:sz w:val="24"/>
          <w:szCs w:val="24"/>
        </w:rPr>
        <w:tab/>
      </w:r>
      <w:r w:rsidR="002B6A86">
        <w:rPr>
          <w:sz w:val="24"/>
          <w:szCs w:val="24"/>
        </w:rPr>
        <w:t>Membership dues due</w:t>
      </w:r>
      <w:r w:rsidR="002B6A86">
        <w:rPr>
          <w:sz w:val="24"/>
          <w:szCs w:val="24"/>
        </w:rPr>
        <w:tab/>
        <w:t>Nov 1</w:t>
      </w:r>
    </w:p>
    <w:p w:rsidR="002B6A86" w:rsidRDefault="00114EFD" w:rsidP="00E861CD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07208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Membership dues overdue</w:t>
      </w:r>
      <w:r w:rsidR="002B6A86">
        <w:rPr>
          <w:sz w:val="24"/>
          <w:szCs w:val="24"/>
        </w:rPr>
        <w:tab/>
        <w:t>Dec 1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84786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Website/Newsletter contract renews</w:t>
      </w:r>
      <w:r w:rsidR="002B6A86">
        <w:rPr>
          <w:sz w:val="24"/>
          <w:szCs w:val="24"/>
        </w:rPr>
        <w:tab/>
        <w:t>Dec 1</w:t>
      </w:r>
    </w:p>
    <w:p w:rsidR="002B6A86" w:rsidRPr="00B86D0C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219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 w:rsidRPr="00B86D0C">
        <w:rPr>
          <w:sz w:val="24"/>
          <w:szCs w:val="24"/>
        </w:rPr>
        <w:t>Unpaid memberships Addressed</w:t>
      </w:r>
      <w:r w:rsidR="002B6A86" w:rsidRPr="00B86D0C">
        <w:rPr>
          <w:sz w:val="24"/>
          <w:szCs w:val="24"/>
        </w:rPr>
        <w:tab/>
        <w:t>Dec 31</w:t>
      </w:r>
    </w:p>
    <w:p w:rsidR="002B6A86" w:rsidRP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1691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 w:rsidRPr="002B6A86">
        <w:rPr>
          <w:sz w:val="24"/>
          <w:szCs w:val="24"/>
        </w:rPr>
        <w:t>Official membership list (dues pd)</w:t>
      </w:r>
      <w:r w:rsidR="002B6A86" w:rsidRPr="002B6A86">
        <w:rPr>
          <w:sz w:val="24"/>
          <w:szCs w:val="24"/>
        </w:rPr>
        <w:tab/>
      </w:r>
      <w:r w:rsidR="002B6A86">
        <w:rPr>
          <w:sz w:val="24"/>
          <w:szCs w:val="24"/>
        </w:rPr>
        <w:t>January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6148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Membership list to state for concessionaire license</w:t>
      </w:r>
      <w:r w:rsidR="002B6A86">
        <w:rPr>
          <w:sz w:val="24"/>
          <w:szCs w:val="24"/>
        </w:rPr>
        <w:tab/>
        <w:t>January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01881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PO Box renewal</w:t>
      </w:r>
      <w:r w:rsidR="002B6A86">
        <w:rPr>
          <w:sz w:val="24"/>
          <w:szCs w:val="24"/>
        </w:rPr>
        <w:tab/>
        <w:t>J</w:t>
      </w:r>
      <w:r w:rsidR="002B6A86" w:rsidRPr="00B86D0C">
        <w:rPr>
          <w:sz w:val="24"/>
          <w:szCs w:val="24"/>
        </w:rPr>
        <w:t>anuary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9232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US Sailing annual membership</w:t>
      </w:r>
      <w:r w:rsidR="002B6A86">
        <w:rPr>
          <w:sz w:val="24"/>
          <w:szCs w:val="24"/>
        </w:rPr>
        <w:tab/>
        <w:t>January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183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4</w:t>
      </w:r>
      <w:r w:rsidR="002B6A86" w:rsidRPr="0010548E">
        <w:rPr>
          <w:sz w:val="24"/>
          <w:szCs w:val="24"/>
        </w:rPr>
        <w:t>th</w:t>
      </w:r>
      <w:r w:rsidR="002B6A86">
        <w:rPr>
          <w:sz w:val="24"/>
          <w:szCs w:val="24"/>
        </w:rPr>
        <w:t xml:space="preserve"> quarter sales and use taxes</w:t>
      </w:r>
      <w:r w:rsidR="002B6A86">
        <w:rPr>
          <w:sz w:val="24"/>
          <w:szCs w:val="24"/>
        </w:rPr>
        <w:tab/>
        <w:t>January</w:t>
      </w:r>
    </w:p>
    <w:p w:rsidR="002B6A86" w:rsidRPr="00B511FC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78210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 w:rsidRPr="00B511FC">
        <w:rPr>
          <w:sz w:val="24"/>
          <w:szCs w:val="24"/>
        </w:rPr>
        <w:t>Slip rental billing</w:t>
      </w:r>
      <w:r w:rsidR="002B6A86" w:rsidRPr="00B511FC">
        <w:rPr>
          <w:sz w:val="24"/>
          <w:szCs w:val="24"/>
        </w:rPr>
        <w:tab/>
      </w:r>
      <w:r w:rsidR="00B511FC">
        <w:rPr>
          <w:sz w:val="24"/>
          <w:szCs w:val="24"/>
        </w:rPr>
        <w:t>Feb 1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815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Slip rentals due</w:t>
      </w:r>
      <w:r w:rsidR="002B6A86">
        <w:rPr>
          <w:sz w:val="24"/>
          <w:szCs w:val="24"/>
        </w:rPr>
        <w:tab/>
        <w:t>Mar 1</w:t>
      </w:r>
    </w:p>
    <w:p w:rsidR="0045466D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5303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45466D">
        <w:rPr>
          <w:sz w:val="24"/>
          <w:szCs w:val="24"/>
        </w:rPr>
        <w:t>Annual Corporate Report to state</w:t>
      </w:r>
      <w:r w:rsidR="0045466D">
        <w:rPr>
          <w:sz w:val="24"/>
          <w:szCs w:val="24"/>
        </w:rPr>
        <w:tab/>
        <w:t>March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6623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Concessionaire’s fee</w:t>
      </w:r>
      <w:r w:rsidR="00FB532B">
        <w:rPr>
          <w:sz w:val="24"/>
          <w:szCs w:val="24"/>
        </w:rPr>
        <w:t xml:space="preserve"> and documents</w:t>
      </w:r>
      <w:r w:rsidR="002B6A86">
        <w:rPr>
          <w:sz w:val="24"/>
          <w:szCs w:val="24"/>
        </w:rPr>
        <w:tab/>
        <w:t>March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7945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 w:rsidRPr="00860C8F">
        <w:rPr>
          <w:sz w:val="24"/>
          <w:szCs w:val="24"/>
        </w:rPr>
        <w:t>Boats on prem</w:t>
      </w:r>
      <w:r w:rsidR="002B6A86">
        <w:rPr>
          <w:sz w:val="24"/>
          <w:szCs w:val="24"/>
        </w:rPr>
        <w:t>ises to county</w:t>
      </w:r>
      <w:r w:rsidR="002B6A86" w:rsidRPr="00860C8F">
        <w:rPr>
          <w:sz w:val="24"/>
          <w:szCs w:val="24"/>
        </w:rPr>
        <w:tab/>
      </w:r>
      <w:r w:rsidR="002B6A86">
        <w:rPr>
          <w:sz w:val="24"/>
          <w:szCs w:val="24"/>
        </w:rPr>
        <w:t>Mar 15</w:t>
      </w:r>
    </w:p>
    <w:p w:rsidR="00FB532B" w:rsidRP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61917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B532B">
        <w:rPr>
          <w:sz w:val="24"/>
          <w:szCs w:val="24"/>
        </w:rPr>
        <w:t>Complete IRS Form 990</w:t>
      </w:r>
      <w:r w:rsidR="00FB532B">
        <w:rPr>
          <w:sz w:val="24"/>
          <w:szCs w:val="24"/>
        </w:rPr>
        <w:tab/>
        <w:t>Mar 15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4831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General Liability Insurance due</w:t>
      </w:r>
      <w:r w:rsidR="002B6A86">
        <w:rPr>
          <w:sz w:val="24"/>
          <w:szCs w:val="24"/>
        </w:rPr>
        <w:tab/>
        <w:t>April 1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47903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Workman’s comp insurance due</w:t>
      </w:r>
      <w:r w:rsidR="002B6A86">
        <w:rPr>
          <w:sz w:val="24"/>
          <w:szCs w:val="24"/>
        </w:rPr>
        <w:tab/>
        <w:t>April 1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89534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Slip rentals overdue</w:t>
      </w:r>
      <w:r w:rsidR="002B6A86">
        <w:rPr>
          <w:sz w:val="24"/>
          <w:szCs w:val="24"/>
        </w:rPr>
        <w:tab/>
        <w:t>April 1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5538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1</w:t>
      </w:r>
      <w:r w:rsidR="002B6A86" w:rsidRPr="0010548E">
        <w:rPr>
          <w:sz w:val="24"/>
          <w:szCs w:val="24"/>
        </w:rPr>
        <w:t>st</w:t>
      </w:r>
      <w:r w:rsidR="002B6A86">
        <w:rPr>
          <w:sz w:val="24"/>
          <w:szCs w:val="24"/>
        </w:rPr>
        <w:t xml:space="preserve"> quarter sales and use taxes</w:t>
      </w:r>
      <w:r w:rsidR="002B6A86">
        <w:rPr>
          <w:sz w:val="24"/>
          <w:szCs w:val="24"/>
        </w:rPr>
        <w:tab/>
        <w:t>April</w:t>
      </w:r>
    </w:p>
    <w:p w:rsidR="005A2E0D" w:rsidRDefault="00114EFD" w:rsidP="005A2E0D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5775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2E0D">
        <w:rPr>
          <w:sz w:val="24"/>
          <w:szCs w:val="24"/>
        </w:rPr>
        <w:tab/>
        <w:t>Barkley Net “Zoom” audit</w:t>
      </w:r>
      <w:r w:rsidR="005A2E0D">
        <w:rPr>
          <w:sz w:val="24"/>
          <w:szCs w:val="24"/>
        </w:rPr>
        <w:tab/>
        <w:t>April 15</w:t>
      </w:r>
    </w:p>
    <w:p w:rsidR="005A2E0D" w:rsidRDefault="00114EFD" w:rsidP="005A2E0D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8771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0D" w:rsidRPr="0010548E">
            <w:rPr>
              <w:rFonts w:hint="eastAsia"/>
              <w:sz w:val="24"/>
              <w:szCs w:val="24"/>
            </w:rPr>
            <w:t>☐</w:t>
          </w:r>
        </w:sdtContent>
      </w:sdt>
      <w:r w:rsidR="005A2E0D">
        <w:rPr>
          <w:sz w:val="24"/>
          <w:szCs w:val="24"/>
        </w:rPr>
        <w:tab/>
        <w:t xml:space="preserve">Billing for Cords </w:t>
      </w:r>
      <w:r w:rsidR="005A2E0D" w:rsidRPr="0010548E">
        <w:rPr>
          <w:sz w:val="24"/>
          <w:szCs w:val="24"/>
        </w:rPr>
        <w:t>&amp; Bubblers</w:t>
      </w:r>
      <w:r w:rsidR="005A2E0D" w:rsidRPr="0010548E">
        <w:rPr>
          <w:sz w:val="24"/>
          <w:szCs w:val="24"/>
        </w:rPr>
        <w:tab/>
      </w:r>
      <w:r w:rsidR="005A2E0D">
        <w:rPr>
          <w:sz w:val="24"/>
          <w:szCs w:val="24"/>
        </w:rPr>
        <w:t>April 15</w:t>
      </w:r>
    </w:p>
    <w:p w:rsidR="005A2E0D" w:rsidRPr="0010548E" w:rsidRDefault="005A2E0D" w:rsidP="005A2E0D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lastRenderedPageBreak/>
        <w:t>Financial</w:t>
      </w:r>
      <w:r>
        <w:rPr>
          <w:b/>
          <w:sz w:val="28"/>
          <w:szCs w:val="28"/>
        </w:rPr>
        <w:t xml:space="preserve"> (con’t)</w:t>
      </w:r>
    </w:p>
    <w:p w:rsidR="00FB532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6519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2E0D">
        <w:rPr>
          <w:sz w:val="24"/>
          <w:szCs w:val="24"/>
        </w:rPr>
        <w:tab/>
      </w:r>
      <w:r w:rsidR="00FB532B">
        <w:rPr>
          <w:sz w:val="24"/>
          <w:szCs w:val="24"/>
        </w:rPr>
        <w:t>Personal Property tax due</w:t>
      </w:r>
      <w:r w:rsidR="00FB532B">
        <w:rPr>
          <w:sz w:val="24"/>
          <w:szCs w:val="24"/>
        </w:rPr>
        <w:tab/>
        <w:t>May 15</w:t>
      </w:r>
    </w:p>
    <w:p w:rsidR="00FB532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33703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B532B">
        <w:rPr>
          <w:sz w:val="24"/>
          <w:szCs w:val="24"/>
        </w:rPr>
        <w:t>Real Estate tax due</w:t>
      </w:r>
      <w:r w:rsidR="00FB532B">
        <w:rPr>
          <w:sz w:val="24"/>
          <w:szCs w:val="24"/>
        </w:rPr>
        <w:tab/>
        <w:t>May 15</w:t>
      </w:r>
    </w:p>
    <w:p w:rsidR="00B86D0C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940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B86D0C">
        <w:rPr>
          <w:sz w:val="24"/>
          <w:szCs w:val="24"/>
        </w:rPr>
        <w:t>2</w:t>
      </w:r>
      <w:r w:rsidR="00B86D0C" w:rsidRPr="0010548E">
        <w:rPr>
          <w:sz w:val="24"/>
          <w:szCs w:val="24"/>
        </w:rPr>
        <w:t>nd</w:t>
      </w:r>
      <w:r w:rsidR="00B86D0C">
        <w:rPr>
          <w:sz w:val="24"/>
          <w:szCs w:val="24"/>
        </w:rPr>
        <w:t xml:space="preserve"> quarter sales and use taxes</w:t>
      </w:r>
      <w:r w:rsidR="00B86D0C">
        <w:rPr>
          <w:sz w:val="24"/>
          <w:szCs w:val="24"/>
        </w:rPr>
        <w:tab/>
        <w:t>July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68210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Officers and Director’s E&amp;O Insurance due</w:t>
      </w:r>
      <w:r w:rsidR="002B6A86">
        <w:rPr>
          <w:sz w:val="24"/>
          <w:szCs w:val="24"/>
        </w:rPr>
        <w:tab/>
        <w:t>Aug 1</w:t>
      </w:r>
    </w:p>
    <w:p w:rsidR="005A2E0D" w:rsidRDefault="00114EFD" w:rsidP="005A2E0D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656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2E0D">
        <w:rPr>
          <w:sz w:val="24"/>
          <w:szCs w:val="24"/>
        </w:rPr>
        <w:tab/>
        <w:t>Budget forecast (2 mtgs prior to annual mtg)</w:t>
      </w:r>
      <w:r w:rsidR="005A2E0D">
        <w:rPr>
          <w:sz w:val="24"/>
          <w:szCs w:val="24"/>
        </w:rPr>
        <w:tab/>
        <w:t>Sept 1</w:t>
      </w:r>
    </w:p>
    <w:p w:rsidR="00FB532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26881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B532B">
        <w:rPr>
          <w:sz w:val="24"/>
          <w:szCs w:val="24"/>
        </w:rPr>
        <w:t>Work credits to treasurer</w:t>
      </w:r>
      <w:r w:rsidR="00FB532B">
        <w:rPr>
          <w:sz w:val="24"/>
          <w:szCs w:val="24"/>
        </w:rPr>
        <w:tab/>
        <w:t>Sept 10</w:t>
      </w:r>
    </w:p>
    <w:p w:rsidR="00FB532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1385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B532B">
        <w:rPr>
          <w:sz w:val="24"/>
          <w:szCs w:val="24"/>
        </w:rPr>
        <w:t>Work credits to bookkeeper</w:t>
      </w:r>
      <w:r w:rsidR="00FB532B">
        <w:rPr>
          <w:sz w:val="24"/>
          <w:szCs w:val="24"/>
        </w:rPr>
        <w:tab/>
        <w:t>Sept 15</w:t>
      </w:r>
    </w:p>
    <w:p w:rsidR="005A2E0D" w:rsidRDefault="00114EFD" w:rsidP="005A2E0D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60002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0D" w:rsidRPr="0010548E">
            <w:rPr>
              <w:rFonts w:hint="eastAsia"/>
              <w:sz w:val="24"/>
              <w:szCs w:val="24"/>
            </w:rPr>
            <w:t>☐</w:t>
          </w:r>
        </w:sdtContent>
      </w:sdt>
      <w:r w:rsidR="005A2E0D">
        <w:rPr>
          <w:sz w:val="24"/>
          <w:szCs w:val="24"/>
        </w:rPr>
        <w:tab/>
      </w:r>
      <w:r w:rsidR="005A2E0D" w:rsidRPr="0010548E">
        <w:rPr>
          <w:sz w:val="24"/>
          <w:szCs w:val="24"/>
        </w:rPr>
        <w:t>Billing for A/C</w:t>
      </w:r>
      <w:r w:rsidR="005A2E0D" w:rsidRPr="0010548E">
        <w:rPr>
          <w:sz w:val="24"/>
          <w:szCs w:val="24"/>
        </w:rPr>
        <w:tab/>
      </w:r>
      <w:r w:rsidR="005A2E0D">
        <w:rPr>
          <w:sz w:val="24"/>
          <w:szCs w:val="24"/>
        </w:rPr>
        <w:t>Sept 15</w:t>
      </w:r>
    </w:p>
    <w:p w:rsidR="005A2E0D" w:rsidRDefault="005A2E0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</w:p>
    <w:p w:rsidR="00B86D0C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212337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B86D0C">
        <w:rPr>
          <w:sz w:val="24"/>
          <w:szCs w:val="24"/>
        </w:rPr>
        <w:t>3</w:t>
      </w:r>
      <w:r w:rsidR="00B86D0C" w:rsidRPr="0010548E">
        <w:rPr>
          <w:sz w:val="24"/>
          <w:szCs w:val="24"/>
        </w:rPr>
        <w:t>rd</w:t>
      </w:r>
      <w:r w:rsidR="00B86D0C">
        <w:rPr>
          <w:sz w:val="24"/>
          <w:szCs w:val="24"/>
        </w:rPr>
        <w:t xml:space="preserve"> quarter sales and use taxes</w:t>
      </w:r>
      <w:r w:rsidR="00B86D0C">
        <w:rPr>
          <w:sz w:val="24"/>
          <w:szCs w:val="24"/>
        </w:rPr>
        <w:tab/>
        <w:t>October</w:t>
      </w:r>
    </w:p>
    <w:p w:rsidR="002B6A86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26739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B6A86">
        <w:rPr>
          <w:sz w:val="24"/>
          <w:szCs w:val="24"/>
        </w:rPr>
        <w:t>Membership dues / dry storage billing</w:t>
      </w:r>
      <w:r w:rsidR="002B6A86">
        <w:rPr>
          <w:sz w:val="24"/>
          <w:szCs w:val="24"/>
        </w:rPr>
        <w:tab/>
        <w:t>Oct 1</w:t>
      </w:r>
    </w:p>
    <w:p w:rsidR="00D353B3" w:rsidRDefault="00114EFD" w:rsidP="00D353B3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497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53B3">
        <w:rPr>
          <w:sz w:val="24"/>
          <w:szCs w:val="24"/>
        </w:rPr>
        <w:tab/>
        <w:t>Website hosting renewal</w:t>
      </w:r>
      <w:r w:rsidR="00D353B3">
        <w:rPr>
          <w:sz w:val="24"/>
          <w:szCs w:val="24"/>
        </w:rPr>
        <w:tab/>
        <w:t>Dec 1</w:t>
      </w:r>
    </w:p>
    <w:p w:rsidR="00FB532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99530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1B69A1">
        <w:rPr>
          <w:sz w:val="24"/>
          <w:szCs w:val="24"/>
        </w:rPr>
        <w:t>Personal Property tax due</w:t>
      </w:r>
      <w:r w:rsidR="001B69A1">
        <w:rPr>
          <w:sz w:val="24"/>
          <w:szCs w:val="24"/>
        </w:rPr>
        <w:tab/>
      </w:r>
      <w:r w:rsidR="00FB532B">
        <w:rPr>
          <w:sz w:val="24"/>
          <w:szCs w:val="24"/>
        </w:rPr>
        <w:t>Dec 15</w:t>
      </w:r>
    </w:p>
    <w:p w:rsidR="00FB532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208729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B532B">
        <w:rPr>
          <w:sz w:val="24"/>
          <w:szCs w:val="24"/>
        </w:rPr>
        <w:t>Real Estate tax due</w:t>
      </w:r>
      <w:r w:rsidR="00FB532B">
        <w:rPr>
          <w:sz w:val="24"/>
          <w:szCs w:val="24"/>
        </w:rPr>
        <w:tab/>
        <w:t>Dec 15</w:t>
      </w:r>
    </w:p>
    <w:p w:rsidR="0021456E" w:rsidRP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8252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1456E" w:rsidRPr="0010548E">
        <w:rPr>
          <w:sz w:val="24"/>
          <w:szCs w:val="24"/>
        </w:rPr>
        <w:t>Official slip/Dry Storage map (fees pd)</w:t>
      </w:r>
      <w:r w:rsidR="007F3BFE" w:rsidRPr="0010548E">
        <w:rPr>
          <w:sz w:val="24"/>
          <w:szCs w:val="24"/>
        </w:rPr>
        <w:tab/>
        <w:t>__________</w:t>
      </w:r>
    </w:p>
    <w:p w:rsidR="00767964" w:rsidRDefault="00767964" w:rsidP="00B425DC">
      <w:pPr>
        <w:tabs>
          <w:tab w:val="right" w:pos="3420"/>
          <w:tab w:val="right" w:pos="4860"/>
        </w:tabs>
        <w:ind w:left="360"/>
        <w:rPr>
          <w:sz w:val="24"/>
          <w:szCs w:val="24"/>
        </w:rPr>
      </w:pPr>
    </w:p>
    <w:p w:rsidR="00767964" w:rsidRPr="0010548E" w:rsidRDefault="00767964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Social</w:t>
      </w:r>
    </w:p>
    <w:p w:rsidR="00767964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8963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767964" w:rsidRPr="00860C8F">
        <w:rPr>
          <w:sz w:val="24"/>
          <w:szCs w:val="24"/>
        </w:rPr>
        <w:t>Social calendar dates</w:t>
      </w:r>
      <w:r w:rsidR="0021456E" w:rsidRPr="00860C8F">
        <w:rPr>
          <w:sz w:val="24"/>
          <w:szCs w:val="24"/>
        </w:rPr>
        <w:tab/>
        <w:t>Feb 28</w:t>
      </w:r>
    </w:p>
    <w:p w:rsidR="006D74DD" w:rsidRP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176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6D74DD">
        <w:rPr>
          <w:sz w:val="24"/>
          <w:szCs w:val="24"/>
        </w:rPr>
        <w:t>Social events loaded on website</w:t>
      </w:r>
      <w:r w:rsidR="00A22D5D">
        <w:rPr>
          <w:sz w:val="24"/>
          <w:szCs w:val="24"/>
        </w:rPr>
        <w:t xml:space="preserve"> calendar</w:t>
      </w:r>
      <w:r w:rsidR="006D74DD">
        <w:rPr>
          <w:sz w:val="24"/>
          <w:szCs w:val="24"/>
        </w:rPr>
        <w:tab/>
        <w:t>Mar 15</w:t>
      </w:r>
    </w:p>
    <w:p w:rsidR="0021456E" w:rsidRP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156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1456E" w:rsidRPr="00860C8F">
        <w:rPr>
          <w:sz w:val="24"/>
          <w:szCs w:val="24"/>
        </w:rPr>
        <w:t>Reserve room for Annual Meeting</w:t>
      </w:r>
      <w:r w:rsidR="007F3BFE" w:rsidRPr="00860C8F">
        <w:rPr>
          <w:sz w:val="24"/>
          <w:szCs w:val="24"/>
        </w:rPr>
        <w:tab/>
      </w:r>
      <w:r w:rsidR="002B6A86">
        <w:rPr>
          <w:sz w:val="24"/>
          <w:szCs w:val="24"/>
        </w:rPr>
        <w:t>January</w:t>
      </w:r>
    </w:p>
    <w:p w:rsidR="0021456E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4313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1456E" w:rsidRPr="00860C8F">
        <w:rPr>
          <w:sz w:val="24"/>
          <w:szCs w:val="24"/>
        </w:rPr>
        <w:t>Reserve room for Christmas Party</w:t>
      </w:r>
      <w:r w:rsidR="00BA1EA1" w:rsidRPr="00860C8F">
        <w:rPr>
          <w:sz w:val="24"/>
          <w:szCs w:val="24"/>
        </w:rPr>
        <w:tab/>
      </w:r>
      <w:r w:rsidR="002B6A86">
        <w:rPr>
          <w:sz w:val="24"/>
          <w:szCs w:val="24"/>
        </w:rPr>
        <w:t>January</w:t>
      </w:r>
    </w:p>
    <w:p w:rsidR="002B6A86" w:rsidRPr="00860C8F" w:rsidRDefault="002B6A86" w:rsidP="000B19A4">
      <w:pPr>
        <w:tabs>
          <w:tab w:val="right" w:pos="-3510"/>
          <w:tab w:val="left" w:pos="-2790"/>
          <w:tab w:val="left" w:pos="0"/>
          <w:tab w:val="left" w:pos="6210"/>
        </w:tabs>
        <w:ind w:left="360"/>
        <w:rPr>
          <w:sz w:val="24"/>
          <w:szCs w:val="24"/>
        </w:rPr>
      </w:pPr>
    </w:p>
    <w:p w:rsidR="00767964" w:rsidRPr="0010548E" w:rsidRDefault="00767964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Sailing Events</w:t>
      </w:r>
    </w:p>
    <w:p w:rsidR="0021456E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209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1456E" w:rsidRPr="00860C8F">
        <w:rPr>
          <w:sz w:val="24"/>
          <w:szCs w:val="24"/>
        </w:rPr>
        <w:t>Sailing Events calendar dates</w:t>
      </w:r>
      <w:r w:rsidR="0021456E" w:rsidRPr="00860C8F">
        <w:rPr>
          <w:sz w:val="24"/>
          <w:szCs w:val="24"/>
        </w:rPr>
        <w:tab/>
        <w:t>Feb 28</w:t>
      </w:r>
    </w:p>
    <w:p w:rsidR="0010548E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40824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6D74DD">
        <w:rPr>
          <w:sz w:val="24"/>
          <w:szCs w:val="24"/>
        </w:rPr>
        <w:t>Sailing events loaded on website</w:t>
      </w:r>
      <w:r w:rsidR="00A22D5D">
        <w:rPr>
          <w:sz w:val="24"/>
          <w:szCs w:val="24"/>
        </w:rPr>
        <w:t xml:space="preserve"> calendar</w:t>
      </w:r>
      <w:r w:rsidR="006D74DD">
        <w:rPr>
          <w:sz w:val="24"/>
          <w:szCs w:val="24"/>
        </w:rPr>
        <w:tab/>
        <w:t>Mar 15</w:t>
      </w:r>
    </w:p>
    <w:p w:rsidR="00767964" w:rsidRPr="0010548E" w:rsidRDefault="00B425DC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Misc</w:t>
      </w:r>
    </w:p>
    <w:p w:rsidR="001B69A1" w:rsidRDefault="00114EFD" w:rsidP="001B69A1">
      <w:pPr>
        <w:tabs>
          <w:tab w:val="right" w:pos="-3510"/>
          <w:tab w:val="left" w:pos="-2790"/>
          <w:tab w:val="left" w:pos="621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76760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 w:rsidRPr="001B69A1">
            <w:rPr>
              <w:rFonts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BA1EA1">
        <w:rPr>
          <w:sz w:val="24"/>
          <w:szCs w:val="24"/>
        </w:rPr>
        <w:t xml:space="preserve">Membership mailing address finalized and list to </w:t>
      </w:r>
    </w:p>
    <w:p w:rsidR="00BA1EA1" w:rsidRDefault="00BA1EA1" w:rsidP="001B69A1">
      <w:pPr>
        <w:tabs>
          <w:tab w:val="right" w:pos="-3510"/>
          <w:tab w:val="left" w:pos="-2790"/>
          <w:tab w:val="left" w:pos="621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 liaison, commodore</w:t>
      </w:r>
      <w:r w:rsidR="003564CA">
        <w:rPr>
          <w:sz w:val="24"/>
          <w:szCs w:val="24"/>
        </w:rPr>
        <w:t>, and vice commodore</w:t>
      </w:r>
      <w:r w:rsidR="003564CA">
        <w:rPr>
          <w:sz w:val="24"/>
          <w:szCs w:val="24"/>
        </w:rPr>
        <w:tab/>
        <w:t>__________</w:t>
      </w:r>
    </w:p>
    <w:p w:rsidR="0021456E" w:rsidRDefault="00114EFD" w:rsidP="001B69A1">
      <w:pPr>
        <w:tabs>
          <w:tab w:val="right" w:pos="-3510"/>
          <w:tab w:val="left" w:pos="-2790"/>
          <w:tab w:val="left" w:pos="6210"/>
        </w:tabs>
        <w:spacing w:line="36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078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195A09">
        <w:rPr>
          <w:sz w:val="24"/>
          <w:szCs w:val="24"/>
        </w:rPr>
        <w:t xml:space="preserve">Final data for </w:t>
      </w:r>
      <w:r w:rsidR="005704B6">
        <w:rPr>
          <w:sz w:val="24"/>
          <w:szCs w:val="24"/>
        </w:rPr>
        <w:t>handbook</w:t>
      </w:r>
      <w:r w:rsidR="00195A09">
        <w:rPr>
          <w:sz w:val="24"/>
          <w:szCs w:val="24"/>
        </w:rPr>
        <w:t xml:space="preserve"> to Membership Chair</w:t>
      </w:r>
      <w:r w:rsidR="00195A09">
        <w:rPr>
          <w:sz w:val="24"/>
          <w:szCs w:val="24"/>
        </w:rPr>
        <w:tab/>
        <w:t>March 31</w:t>
      </w:r>
    </w:p>
    <w:p w:rsidR="0021456E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0854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1456E">
        <w:rPr>
          <w:sz w:val="24"/>
          <w:szCs w:val="24"/>
        </w:rPr>
        <w:t>Handbook data to printer</w:t>
      </w:r>
      <w:r w:rsidR="0021456E">
        <w:rPr>
          <w:sz w:val="24"/>
          <w:szCs w:val="24"/>
        </w:rPr>
        <w:tab/>
      </w:r>
      <w:r w:rsidR="007F3BFE">
        <w:rPr>
          <w:sz w:val="24"/>
          <w:szCs w:val="24"/>
        </w:rPr>
        <w:t>__________</w:t>
      </w:r>
    </w:p>
    <w:p w:rsidR="006D74DD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0089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6D74DD">
        <w:rPr>
          <w:sz w:val="24"/>
          <w:szCs w:val="24"/>
        </w:rPr>
        <w:t>Membership list loaded on website</w:t>
      </w:r>
      <w:r w:rsidR="006D74DD">
        <w:rPr>
          <w:sz w:val="24"/>
          <w:szCs w:val="24"/>
        </w:rPr>
        <w:tab/>
        <w:t>Mar 15</w:t>
      </w:r>
    </w:p>
    <w:p w:rsidR="00A57CBB" w:rsidRDefault="00A57CBB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</w:p>
    <w:p w:rsidR="00860C8F" w:rsidRPr="00A57CBB" w:rsidRDefault="00860C8F" w:rsidP="00A57CB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A57CBB">
        <w:rPr>
          <w:b/>
          <w:sz w:val="28"/>
          <w:szCs w:val="28"/>
        </w:rPr>
        <w:t>Buildings and Grounds</w:t>
      </w:r>
    </w:p>
    <w:p w:rsidR="00860C8F" w:rsidRP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87990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45466D">
        <w:rPr>
          <w:sz w:val="24"/>
          <w:szCs w:val="24"/>
        </w:rPr>
        <w:t>Remove porta-potty</w:t>
      </w:r>
      <w:r w:rsidR="00860C8F">
        <w:rPr>
          <w:sz w:val="24"/>
          <w:szCs w:val="24"/>
        </w:rPr>
        <w:tab/>
        <w:t>April</w:t>
      </w:r>
      <w:r w:rsidR="005704B6">
        <w:rPr>
          <w:sz w:val="24"/>
          <w:szCs w:val="24"/>
        </w:rPr>
        <w:t xml:space="preserve"> (After water on)</w:t>
      </w:r>
    </w:p>
    <w:p w:rsid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5696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>
        <w:rPr>
          <w:sz w:val="24"/>
          <w:szCs w:val="24"/>
        </w:rPr>
        <w:t>Order ADA porta potty</w:t>
      </w:r>
      <w:r w:rsidR="00860C8F">
        <w:rPr>
          <w:sz w:val="24"/>
          <w:szCs w:val="24"/>
        </w:rPr>
        <w:tab/>
        <w:t>October</w:t>
      </w:r>
      <w:r w:rsidR="0045466D">
        <w:rPr>
          <w:sz w:val="24"/>
          <w:szCs w:val="24"/>
        </w:rPr>
        <w:t xml:space="preserve"> </w:t>
      </w:r>
      <w:r w:rsidR="005704B6">
        <w:rPr>
          <w:sz w:val="24"/>
          <w:szCs w:val="24"/>
        </w:rPr>
        <w:t>(Before water off)</w:t>
      </w:r>
    </w:p>
    <w:p w:rsidR="00860C8F" w:rsidRDefault="00860C8F" w:rsidP="00860C8F">
      <w:pPr>
        <w:tabs>
          <w:tab w:val="right" w:pos="-3510"/>
          <w:tab w:val="left" w:pos="-2790"/>
          <w:tab w:val="left" w:pos="0"/>
          <w:tab w:val="left" w:pos="6210"/>
        </w:tabs>
        <w:spacing w:after="0"/>
        <w:ind w:left="360"/>
        <w:rPr>
          <w:sz w:val="24"/>
          <w:szCs w:val="24"/>
        </w:rPr>
      </w:pPr>
    </w:p>
    <w:p w:rsidR="00860C8F" w:rsidRPr="0010548E" w:rsidRDefault="00860C8F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Awards</w:t>
      </w:r>
    </w:p>
    <w:p w:rsid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548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>
        <w:rPr>
          <w:sz w:val="24"/>
          <w:szCs w:val="24"/>
        </w:rPr>
        <w:t>Committee defined</w:t>
      </w:r>
      <w:r w:rsidR="00860C8F">
        <w:rPr>
          <w:sz w:val="24"/>
          <w:szCs w:val="24"/>
        </w:rPr>
        <w:tab/>
        <w:t>Sept 1</w:t>
      </w:r>
    </w:p>
    <w:p w:rsid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51796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>
        <w:rPr>
          <w:sz w:val="24"/>
          <w:szCs w:val="24"/>
        </w:rPr>
        <w:t>Awards defined</w:t>
      </w:r>
      <w:r w:rsidR="00860C8F">
        <w:rPr>
          <w:sz w:val="24"/>
          <w:szCs w:val="24"/>
        </w:rPr>
        <w:tab/>
        <w:t>Oct 1</w:t>
      </w:r>
      <w:r w:rsidR="0010492E">
        <w:rPr>
          <w:sz w:val="24"/>
          <w:szCs w:val="24"/>
        </w:rPr>
        <w:t>0</w:t>
      </w:r>
    </w:p>
    <w:p w:rsidR="00860C8F" w:rsidRDefault="00860C8F" w:rsidP="00860C8F">
      <w:pPr>
        <w:tabs>
          <w:tab w:val="right" w:pos="-3510"/>
          <w:tab w:val="left" w:pos="-2790"/>
          <w:tab w:val="left" w:pos="0"/>
          <w:tab w:val="left" w:pos="6210"/>
        </w:tabs>
        <w:spacing w:after="0"/>
        <w:ind w:left="360"/>
        <w:rPr>
          <w:sz w:val="24"/>
          <w:szCs w:val="24"/>
        </w:rPr>
      </w:pPr>
    </w:p>
    <w:p w:rsidR="00860C8F" w:rsidRPr="0010548E" w:rsidRDefault="00860C8F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Harbor</w:t>
      </w:r>
    </w:p>
    <w:p w:rsid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57199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>
        <w:rPr>
          <w:sz w:val="24"/>
          <w:szCs w:val="24"/>
        </w:rPr>
        <w:t>Turn on water</w:t>
      </w:r>
      <w:r w:rsidR="00860C8F">
        <w:rPr>
          <w:sz w:val="24"/>
          <w:szCs w:val="24"/>
        </w:rPr>
        <w:tab/>
        <w:t>April</w:t>
      </w:r>
      <w:r w:rsidR="00594FF8">
        <w:rPr>
          <w:sz w:val="24"/>
          <w:szCs w:val="24"/>
        </w:rPr>
        <w:t xml:space="preserve"> 15</w:t>
      </w:r>
    </w:p>
    <w:p w:rsid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46231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 w:rsidRPr="00071ED2">
            <w:rPr>
              <w:rFonts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>
        <w:rPr>
          <w:sz w:val="24"/>
          <w:szCs w:val="24"/>
        </w:rPr>
        <w:t>Turn off water</w:t>
      </w:r>
      <w:r w:rsidR="00860C8F">
        <w:rPr>
          <w:sz w:val="24"/>
          <w:szCs w:val="24"/>
        </w:rPr>
        <w:tab/>
        <w:t>October</w:t>
      </w:r>
      <w:r w:rsidR="00594FF8">
        <w:rPr>
          <w:sz w:val="24"/>
          <w:szCs w:val="24"/>
        </w:rPr>
        <w:t xml:space="preserve"> 15</w:t>
      </w:r>
    </w:p>
    <w:p w:rsidR="00071ED2" w:rsidRDefault="00114EFD" w:rsidP="00071ED2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77867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D2" w:rsidRPr="00071ED2">
            <w:rPr>
              <w:rFonts w:hint="eastAsia"/>
              <w:sz w:val="24"/>
              <w:szCs w:val="24"/>
            </w:rPr>
            <w:t>☐</w:t>
          </w:r>
        </w:sdtContent>
      </w:sdt>
      <w:r w:rsidR="00071ED2">
        <w:rPr>
          <w:sz w:val="24"/>
          <w:szCs w:val="24"/>
        </w:rPr>
        <w:tab/>
        <w:t>Annual Electrical Inspection</w:t>
      </w:r>
      <w:r w:rsidR="00071ED2">
        <w:rPr>
          <w:sz w:val="24"/>
          <w:szCs w:val="24"/>
        </w:rPr>
        <w:tab/>
        <w:t>________</w:t>
      </w:r>
    </w:p>
    <w:p w:rsidR="00071ED2" w:rsidRDefault="00114EFD" w:rsidP="00071ED2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61611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D2" w:rsidRPr="00071ED2">
            <w:rPr>
              <w:rFonts w:hint="eastAsia"/>
              <w:sz w:val="24"/>
              <w:szCs w:val="24"/>
            </w:rPr>
            <w:t>☐</w:t>
          </w:r>
        </w:sdtContent>
      </w:sdt>
      <w:r w:rsidR="00071ED2">
        <w:rPr>
          <w:sz w:val="24"/>
          <w:szCs w:val="24"/>
        </w:rPr>
        <w:tab/>
        <w:t>Annual Fire Extinguisher Inspection</w:t>
      </w:r>
      <w:r w:rsidR="00071ED2">
        <w:rPr>
          <w:sz w:val="24"/>
          <w:szCs w:val="24"/>
        </w:rPr>
        <w:tab/>
        <w:t>_________</w:t>
      </w:r>
    </w:p>
    <w:p w:rsidR="00860C8F" w:rsidRPr="00860C8F" w:rsidRDefault="00860C8F" w:rsidP="00860C8F">
      <w:pPr>
        <w:tabs>
          <w:tab w:val="right" w:pos="-3510"/>
          <w:tab w:val="left" w:pos="-2790"/>
          <w:tab w:val="left" w:pos="0"/>
          <w:tab w:val="left" w:pos="6210"/>
        </w:tabs>
        <w:spacing w:after="0"/>
        <w:ind w:left="360"/>
        <w:rPr>
          <w:sz w:val="24"/>
          <w:szCs w:val="24"/>
        </w:rPr>
      </w:pPr>
    </w:p>
    <w:p w:rsidR="00860C8F" w:rsidRPr="0010548E" w:rsidRDefault="00860C8F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Dry Storage</w:t>
      </w:r>
    </w:p>
    <w:p w:rsidR="00860C8F" w:rsidRP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7027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 w:rsidRPr="00860C8F">
        <w:rPr>
          <w:sz w:val="24"/>
          <w:szCs w:val="24"/>
        </w:rPr>
        <w:t>Dry Storage map</w:t>
      </w:r>
      <w:r w:rsidR="00071ED2">
        <w:rPr>
          <w:sz w:val="24"/>
          <w:szCs w:val="24"/>
        </w:rPr>
        <w:t xml:space="preserve"> for billing</w:t>
      </w:r>
      <w:r w:rsidR="00860C8F">
        <w:rPr>
          <w:sz w:val="24"/>
          <w:szCs w:val="24"/>
        </w:rPr>
        <w:tab/>
      </w:r>
      <w:r w:rsidR="00071ED2">
        <w:rPr>
          <w:sz w:val="24"/>
          <w:szCs w:val="24"/>
        </w:rPr>
        <w:t>Sept 15</w:t>
      </w:r>
    </w:p>
    <w:p w:rsidR="00860C8F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3080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860C8F" w:rsidRPr="00860C8F">
        <w:rPr>
          <w:sz w:val="24"/>
          <w:szCs w:val="24"/>
        </w:rPr>
        <w:t>Boats on prem</w:t>
      </w:r>
      <w:r w:rsidR="002B6A86">
        <w:rPr>
          <w:sz w:val="24"/>
          <w:szCs w:val="24"/>
        </w:rPr>
        <w:t>ises to Treasurer</w:t>
      </w:r>
      <w:r w:rsidR="00860C8F" w:rsidRPr="00860C8F">
        <w:rPr>
          <w:sz w:val="24"/>
          <w:szCs w:val="24"/>
        </w:rPr>
        <w:tab/>
      </w:r>
      <w:r w:rsidR="002B6A86">
        <w:rPr>
          <w:sz w:val="24"/>
          <w:szCs w:val="24"/>
        </w:rPr>
        <w:t>January</w:t>
      </w:r>
    </w:p>
    <w:p w:rsidR="00A57CBB" w:rsidRPr="00860C8F" w:rsidRDefault="00A57CBB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</w:p>
    <w:p w:rsidR="00860C8F" w:rsidRPr="0010548E" w:rsidRDefault="006D74DD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 w:rsidRPr="0010548E">
        <w:rPr>
          <w:b/>
          <w:sz w:val="28"/>
          <w:szCs w:val="28"/>
        </w:rPr>
        <w:t>STEP</w:t>
      </w:r>
    </w:p>
    <w:p w:rsidR="006D74DD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72467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E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6D74DD">
        <w:rPr>
          <w:sz w:val="24"/>
          <w:szCs w:val="24"/>
        </w:rPr>
        <w:t>Load summer schedule on website</w:t>
      </w:r>
      <w:r w:rsidR="006D74DD">
        <w:rPr>
          <w:sz w:val="24"/>
          <w:szCs w:val="24"/>
        </w:rPr>
        <w:tab/>
        <w:t>Mar 15</w:t>
      </w:r>
    </w:p>
    <w:p w:rsidR="0045466D" w:rsidRPr="006D74DD" w:rsidRDefault="0045466D" w:rsidP="006D74DD">
      <w:pPr>
        <w:tabs>
          <w:tab w:val="right" w:pos="-3510"/>
          <w:tab w:val="left" w:pos="-2790"/>
          <w:tab w:val="left" w:pos="0"/>
          <w:tab w:val="left" w:pos="6210"/>
        </w:tabs>
        <w:ind w:left="360"/>
        <w:rPr>
          <w:sz w:val="24"/>
          <w:szCs w:val="24"/>
        </w:rPr>
      </w:pPr>
    </w:p>
    <w:p w:rsidR="00767964" w:rsidRPr="0010548E" w:rsidRDefault="00323BB3" w:rsidP="0090283B">
      <w:pPr>
        <w:tabs>
          <w:tab w:val="right" w:pos="48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Annual Meeting</w:t>
      </w:r>
    </w:p>
    <w:p w:rsidR="002C15A4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561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C15A4">
        <w:rPr>
          <w:sz w:val="24"/>
          <w:szCs w:val="24"/>
        </w:rPr>
        <w:t>BOG nomina</w:t>
      </w:r>
      <w:r w:rsidR="00714F6F">
        <w:rPr>
          <w:sz w:val="24"/>
          <w:szCs w:val="24"/>
        </w:rPr>
        <w:t>ting committee established</w:t>
      </w:r>
      <w:r w:rsidR="00714F6F">
        <w:rPr>
          <w:sz w:val="24"/>
          <w:szCs w:val="24"/>
        </w:rPr>
        <w:tab/>
        <w:t>Sept 15</w:t>
      </w:r>
    </w:p>
    <w:p w:rsidR="007F3BFE" w:rsidRDefault="00114EFD" w:rsidP="00380C6B">
      <w:pPr>
        <w:tabs>
          <w:tab w:val="right" w:pos="-3510"/>
          <w:tab w:val="left" w:pos="-2790"/>
          <w:tab w:val="left" w:pos="621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27174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2C15A4">
        <w:rPr>
          <w:sz w:val="24"/>
          <w:szCs w:val="24"/>
        </w:rPr>
        <w:t xml:space="preserve">Annual meeting </w:t>
      </w:r>
      <w:r w:rsidR="00F722A8">
        <w:rPr>
          <w:sz w:val="24"/>
          <w:szCs w:val="24"/>
        </w:rPr>
        <w:t>notice</w:t>
      </w:r>
      <w:r w:rsidR="007F3BFE">
        <w:rPr>
          <w:sz w:val="24"/>
          <w:szCs w:val="24"/>
        </w:rPr>
        <w:t>, proxies,</w:t>
      </w:r>
      <w:r w:rsidR="00F722A8">
        <w:rPr>
          <w:sz w:val="24"/>
          <w:szCs w:val="24"/>
        </w:rPr>
        <w:t xml:space="preserve"> and BOG nominees </w:t>
      </w:r>
    </w:p>
    <w:p w:rsidR="002C15A4" w:rsidRDefault="00A57CBB" w:rsidP="00380C6B">
      <w:pPr>
        <w:tabs>
          <w:tab w:val="right" w:pos="-3510"/>
          <w:tab w:val="left" w:pos="-2790"/>
          <w:tab w:val="left" w:pos="621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7F3BFE">
        <w:rPr>
          <w:sz w:val="24"/>
          <w:szCs w:val="24"/>
        </w:rPr>
        <w:t>m</w:t>
      </w:r>
      <w:r w:rsidR="00F722A8">
        <w:rPr>
          <w:sz w:val="24"/>
          <w:szCs w:val="24"/>
        </w:rPr>
        <w:t>ailed</w:t>
      </w:r>
      <w:r>
        <w:rPr>
          <w:sz w:val="24"/>
          <w:szCs w:val="24"/>
        </w:rPr>
        <w:t xml:space="preserve"> a</w:t>
      </w:r>
      <w:r w:rsidR="00BA1EA1">
        <w:rPr>
          <w:sz w:val="24"/>
          <w:szCs w:val="24"/>
        </w:rPr>
        <w:t>t least 14</w:t>
      </w:r>
      <w:r w:rsidR="00F722A8">
        <w:rPr>
          <w:sz w:val="24"/>
          <w:szCs w:val="24"/>
        </w:rPr>
        <w:t xml:space="preserve"> days</w:t>
      </w:r>
      <w:r w:rsidR="002C15A4">
        <w:rPr>
          <w:sz w:val="24"/>
          <w:szCs w:val="24"/>
        </w:rPr>
        <w:t xml:space="preserve"> before mtg</w:t>
      </w:r>
      <w:r w:rsidR="00714F6F">
        <w:rPr>
          <w:sz w:val="24"/>
          <w:szCs w:val="24"/>
        </w:rPr>
        <w:tab/>
        <w:t xml:space="preserve">Oct </w:t>
      </w:r>
      <w:r w:rsidR="0010492E">
        <w:rPr>
          <w:sz w:val="24"/>
          <w:szCs w:val="24"/>
        </w:rPr>
        <w:t>23</w:t>
      </w:r>
    </w:p>
    <w:p w:rsidR="002C15A4" w:rsidRDefault="00114EFD" w:rsidP="00380C6B">
      <w:pPr>
        <w:tabs>
          <w:tab w:val="right" w:pos="-3510"/>
          <w:tab w:val="left" w:pos="-2790"/>
          <w:tab w:val="left" w:pos="6210"/>
        </w:tabs>
        <w:spacing w:line="36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52961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829DB">
        <w:rPr>
          <w:sz w:val="24"/>
          <w:szCs w:val="24"/>
        </w:rPr>
        <w:t>Committee reports for annual mtg</w:t>
      </w:r>
      <w:r w:rsidR="0010492E">
        <w:rPr>
          <w:sz w:val="24"/>
          <w:szCs w:val="24"/>
        </w:rPr>
        <w:tab/>
        <w:t>Oct 23</w:t>
      </w:r>
    </w:p>
    <w:p w:rsidR="00F829D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7743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829DB">
        <w:rPr>
          <w:sz w:val="24"/>
          <w:szCs w:val="24"/>
        </w:rPr>
        <w:t>Annual meeting agenda</w:t>
      </w:r>
      <w:r w:rsidR="00BA1EA1">
        <w:rPr>
          <w:sz w:val="24"/>
          <w:szCs w:val="24"/>
        </w:rPr>
        <w:t xml:space="preserve"> (</w:t>
      </w:r>
      <w:r w:rsidR="0010492E">
        <w:rPr>
          <w:sz w:val="24"/>
          <w:szCs w:val="24"/>
        </w:rPr>
        <w:t>last BOG prior to annual)</w:t>
      </w:r>
      <w:r w:rsidR="0010492E">
        <w:rPr>
          <w:sz w:val="24"/>
          <w:szCs w:val="24"/>
        </w:rPr>
        <w:tab/>
        <w:t>Oct 10</w:t>
      </w:r>
    </w:p>
    <w:p w:rsidR="00F829D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6991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829DB">
        <w:rPr>
          <w:sz w:val="24"/>
          <w:szCs w:val="24"/>
        </w:rPr>
        <w:t>Annual meeting printed material</w:t>
      </w:r>
      <w:r w:rsidR="00BA1EA1">
        <w:rPr>
          <w:sz w:val="24"/>
          <w:szCs w:val="24"/>
        </w:rPr>
        <w:t xml:space="preserve"> packet</w:t>
      </w:r>
      <w:r w:rsidR="007F3BFE">
        <w:rPr>
          <w:sz w:val="24"/>
          <w:szCs w:val="24"/>
        </w:rPr>
        <w:tab/>
      </w:r>
      <w:r w:rsidR="0010492E">
        <w:rPr>
          <w:sz w:val="24"/>
          <w:szCs w:val="24"/>
        </w:rPr>
        <w:t>Nov 4</w:t>
      </w:r>
    </w:p>
    <w:p w:rsidR="00F829DB" w:rsidRDefault="00114EFD" w:rsidP="0010548E">
      <w:pPr>
        <w:tabs>
          <w:tab w:val="right" w:pos="-3510"/>
          <w:tab w:val="left" w:pos="-2790"/>
          <w:tab w:val="left" w:pos="621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0038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48E">
        <w:rPr>
          <w:sz w:val="24"/>
          <w:szCs w:val="24"/>
        </w:rPr>
        <w:tab/>
      </w:r>
      <w:r w:rsidR="00F829DB">
        <w:rPr>
          <w:sz w:val="24"/>
          <w:szCs w:val="24"/>
        </w:rPr>
        <w:t>Annual meeting proxies</w:t>
      </w:r>
      <w:r w:rsidR="00BA1EA1">
        <w:rPr>
          <w:sz w:val="24"/>
          <w:szCs w:val="24"/>
        </w:rPr>
        <w:t xml:space="preserve"> (</w:t>
      </w:r>
      <w:r w:rsidR="0010492E">
        <w:rPr>
          <w:sz w:val="24"/>
          <w:szCs w:val="24"/>
        </w:rPr>
        <w:t>last BOG prior to annual)</w:t>
      </w:r>
      <w:r w:rsidR="0010492E">
        <w:rPr>
          <w:sz w:val="24"/>
          <w:szCs w:val="24"/>
        </w:rPr>
        <w:tab/>
        <w:t>Oct 10</w:t>
      </w:r>
    </w:p>
    <w:p w:rsidR="002464C7" w:rsidRDefault="002464C7" w:rsidP="002C15A4">
      <w:pPr>
        <w:tabs>
          <w:tab w:val="right" w:pos="-3510"/>
          <w:tab w:val="left" w:pos="-2790"/>
          <w:tab w:val="left" w:pos="0"/>
          <w:tab w:val="left" w:pos="6210"/>
        </w:tabs>
        <w:ind w:left="360"/>
        <w:rPr>
          <w:sz w:val="24"/>
          <w:szCs w:val="24"/>
        </w:rPr>
      </w:pPr>
    </w:p>
    <w:p w:rsidR="00032A6F" w:rsidRDefault="00032A6F" w:rsidP="002C15A4">
      <w:pPr>
        <w:tabs>
          <w:tab w:val="right" w:pos="-3510"/>
          <w:tab w:val="left" w:pos="-2790"/>
          <w:tab w:val="left" w:pos="0"/>
          <w:tab w:val="left" w:pos="6210"/>
        </w:tabs>
        <w:ind w:left="360"/>
        <w:rPr>
          <w:sz w:val="24"/>
          <w:szCs w:val="24"/>
        </w:rPr>
      </w:pPr>
    </w:p>
    <w:sectPr w:rsidR="00032A6F" w:rsidSect="00E861CD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FD" w:rsidRDefault="00114EFD" w:rsidP="00B425DC">
      <w:pPr>
        <w:spacing w:after="0" w:line="240" w:lineRule="auto"/>
      </w:pPr>
      <w:r>
        <w:separator/>
      </w:r>
    </w:p>
  </w:endnote>
  <w:endnote w:type="continuationSeparator" w:id="0">
    <w:p w:rsidR="00114EFD" w:rsidRDefault="00114EFD" w:rsidP="00B4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8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5DC" w:rsidRDefault="00B42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5DC" w:rsidRDefault="00B42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FD" w:rsidRDefault="00114EFD" w:rsidP="00B425DC">
      <w:pPr>
        <w:spacing w:after="0" w:line="240" w:lineRule="auto"/>
      </w:pPr>
      <w:r>
        <w:separator/>
      </w:r>
    </w:p>
  </w:footnote>
  <w:footnote w:type="continuationSeparator" w:id="0">
    <w:p w:rsidR="00114EFD" w:rsidRDefault="00114EFD" w:rsidP="00B4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DC" w:rsidRPr="00B425DC" w:rsidRDefault="00B425DC">
    <w:pPr>
      <w:pStyle w:val="Header"/>
      <w:rPr>
        <w:b/>
        <w:sz w:val="28"/>
        <w:szCs w:val="28"/>
      </w:rPr>
    </w:pPr>
    <w:r w:rsidRPr="00B425DC">
      <w:rPr>
        <w:b/>
        <w:sz w:val="28"/>
        <w:szCs w:val="28"/>
      </w:rPr>
      <w:ptab w:relativeTo="margin" w:alignment="center" w:leader="none"/>
    </w:r>
    <w:r w:rsidRPr="00B425DC">
      <w:rPr>
        <w:b/>
        <w:sz w:val="28"/>
        <w:szCs w:val="28"/>
      </w:rPr>
      <w:t>2018-2019</w:t>
    </w:r>
  </w:p>
  <w:p w:rsidR="00B425DC" w:rsidRDefault="00B425DC">
    <w:pPr>
      <w:pStyle w:val="Header"/>
      <w:rPr>
        <w:b/>
        <w:sz w:val="28"/>
        <w:szCs w:val="28"/>
      </w:rPr>
    </w:pPr>
    <w:r w:rsidRPr="00B425DC">
      <w:rPr>
        <w:b/>
        <w:sz w:val="28"/>
        <w:szCs w:val="28"/>
      </w:rPr>
      <w:tab/>
      <w:t>WVSC Business Calendar</w:t>
    </w:r>
  </w:p>
  <w:p w:rsidR="000B19A4" w:rsidRDefault="000B19A4">
    <w:pPr>
      <w:pStyle w:val="Header"/>
      <w:rPr>
        <w:b/>
        <w:sz w:val="28"/>
        <w:szCs w:val="28"/>
      </w:rPr>
    </w:pPr>
  </w:p>
  <w:p w:rsidR="000B19A4" w:rsidRPr="00B425DC" w:rsidRDefault="000B19A4" w:rsidP="00E861CD">
    <w:pPr>
      <w:pStyle w:val="Header"/>
      <w:tabs>
        <w:tab w:val="clear" w:pos="4680"/>
        <w:tab w:val="center" w:pos="-3330"/>
        <w:tab w:val="left" w:pos="5940"/>
      </w:tabs>
      <w:ind w:left="720"/>
      <w:rPr>
        <w:b/>
        <w:sz w:val="28"/>
        <w:szCs w:val="28"/>
      </w:rPr>
    </w:pPr>
    <w:r>
      <w:rPr>
        <w:b/>
        <w:sz w:val="28"/>
        <w:szCs w:val="28"/>
      </w:rPr>
      <w:t>Event</w:t>
    </w:r>
    <w:r>
      <w:rPr>
        <w:b/>
        <w:sz w:val="28"/>
        <w:szCs w:val="28"/>
      </w:rPr>
      <w:tab/>
      <w:t>Due Date</w:t>
    </w:r>
  </w:p>
  <w:p w:rsidR="00B425DC" w:rsidRDefault="00B425DC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989"/>
    <w:multiLevelType w:val="hybridMultilevel"/>
    <w:tmpl w:val="47EC8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4"/>
    <w:rsid w:val="00002A71"/>
    <w:rsid w:val="000170CC"/>
    <w:rsid w:val="00032A6F"/>
    <w:rsid w:val="000442BE"/>
    <w:rsid w:val="00071ED2"/>
    <w:rsid w:val="000B19A4"/>
    <w:rsid w:val="000B7C86"/>
    <w:rsid w:val="0010492E"/>
    <w:rsid w:val="0010548E"/>
    <w:rsid w:val="00114EFD"/>
    <w:rsid w:val="001173FD"/>
    <w:rsid w:val="001515CA"/>
    <w:rsid w:val="001902D6"/>
    <w:rsid w:val="00195A09"/>
    <w:rsid w:val="001B69A1"/>
    <w:rsid w:val="001D2E93"/>
    <w:rsid w:val="00200AC7"/>
    <w:rsid w:val="0021456E"/>
    <w:rsid w:val="00245DF4"/>
    <w:rsid w:val="00246408"/>
    <w:rsid w:val="002464C7"/>
    <w:rsid w:val="002B331E"/>
    <w:rsid w:val="002B6A86"/>
    <w:rsid w:val="002C15A4"/>
    <w:rsid w:val="00323BB3"/>
    <w:rsid w:val="003564CA"/>
    <w:rsid w:val="00380C6B"/>
    <w:rsid w:val="003D1C9D"/>
    <w:rsid w:val="004446CA"/>
    <w:rsid w:val="0045466D"/>
    <w:rsid w:val="00465643"/>
    <w:rsid w:val="00486758"/>
    <w:rsid w:val="004F4D64"/>
    <w:rsid w:val="00525B2D"/>
    <w:rsid w:val="005704B6"/>
    <w:rsid w:val="00594FF8"/>
    <w:rsid w:val="005A2E0D"/>
    <w:rsid w:val="006154B3"/>
    <w:rsid w:val="006306F3"/>
    <w:rsid w:val="00657585"/>
    <w:rsid w:val="00662819"/>
    <w:rsid w:val="006A0EA2"/>
    <w:rsid w:val="006D74DD"/>
    <w:rsid w:val="00714F6F"/>
    <w:rsid w:val="00767964"/>
    <w:rsid w:val="007F3BFE"/>
    <w:rsid w:val="00860C8F"/>
    <w:rsid w:val="008C4EF2"/>
    <w:rsid w:val="0090283B"/>
    <w:rsid w:val="00911C33"/>
    <w:rsid w:val="0094700F"/>
    <w:rsid w:val="009564CC"/>
    <w:rsid w:val="00A04B04"/>
    <w:rsid w:val="00A22D5D"/>
    <w:rsid w:val="00A457BE"/>
    <w:rsid w:val="00A57CBB"/>
    <w:rsid w:val="00B1401F"/>
    <w:rsid w:val="00B425DC"/>
    <w:rsid w:val="00B47CEF"/>
    <w:rsid w:val="00B511FC"/>
    <w:rsid w:val="00B86D0C"/>
    <w:rsid w:val="00BA1EA1"/>
    <w:rsid w:val="00BA59EF"/>
    <w:rsid w:val="00C00D09"/>
    <w:rsid w:val="00C079CB"/>
    <w:rsid w:val="00C47E4A"/>
    <w:rsid w:val="00C861EF"/>
    <w:rsid w:val="00C9559A"/>
    <w:rsid w:val="00CD146A"/>
    <w:rsid w:val="00D353B3"/>
    <w:rsid w:val="00E37FE8"/>
    <w:rsid w:val="00E43F90"/>
    <w:rsid w:val="00E861CD"/>
    <w:rsid w:val="00F5723B"/>
    <w:rsid w:val="00F722A8"/>
    <w:rsid w:val="00F829DB"/>
    <w:rsid w:val="00FA4808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DC"/>
  </w:style>
  <w:style w:type="paragraph" w:styleId="Footer">
    <w:name w:val="footer"/>
    <w:basedOn w:val="Normal"/>
    <w:link w:val="FooterChar"/>
    <w:uiPriority w:val="99"/>
    <w:unhideWhenUsed/>
    <w:rsid w:val="00B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DC"/>
  </w:style>
  <w:style w:type="paragraph" w:styleId="BalloonText">
    <w:name w:val="Balloon Text"/>
    <w:basedOn w:val="Normal"/>
    <w:link w:val="BalloonTextChar"/>
    <w:uiPriority w:val="99"/>
    <w:semiHidden/>
    <w:unhideWhenUsed/>
    <w:rsid w:val="00B4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DC"/>
  </w:style>
  <w:style w:type="paragraph" w:styleId="Footer">
    <w:name w:val="footer"/>
    <w:basedOn w:val="Normal"/>
    <w:link w:val="FooterChar"/>
    <w:uiPriority w:val="99"/>
    <w:unhideWhenUsed/>
    <w:rsid w:val="00B4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DC"/>
  </w:style>
  <w:style w:type="paragraph" w:styleId="BalloonText">
    <w:name w:val="Balloon Text"/>
    <w:basedOn w:val="Normal"/>
    <w:link w:val="BalloonTextChar"/>
    <w:uiPriority w:val="99"/>
    <w:semiHidden/>
    <w:unhideWhenUsed/>
    <w:rsid w:val="00B4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A87-D1E8-4980-8B6B-0AB6086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owner'</dc:creator>
  <cp:lastModifiedBy>owner'</cp:lastModifiedBy>
  <cp:revision>2</cp:revision>
  <cp:lastPrinted>2019-01-10T23:23:00Z</cp:lastPrinted>
  <dcterms:created xsi:type="dcterms:W3CDTF">2020-11-12T17:15:00Z</dcterms:created>
  <dcterms:modified xsi:type="dcterms:W3CDTF">2020-11-12T17:15:00Z</dcterms:modified>
</cp:coreProperties>
</file>